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Default="00AE5E9D" w:rsidP="00AE5E9D">
      <w:pPr>
        <w:jc w:val="center"/>
        <w:rPr>
          <w:b/>
          <w:sz w:val="28"/>
          <w:szCs w:val="28"/>
        </w:rPr>
      </w:pPr>
    </w:p>
    <w:p w:rsidR="00AE5E9D" w:rsidRPr="007D7FED" w:rsidRDefault="00AE5E9D" w:rsidP="00AE5E9D">
      <w:pPr>
        <w:jc w:val="center"/>
        <w:rPr>
          <w:b/>
          <w:sz w:val="28"/>
          <w:szCs w:val="28"/>
        </w:rPr>
      </w:pPr>
      <w:r w:rsidRPr="007D7FED">
        <w:rPr>
          <w:b/>
          <w:sz w:val="28"/>
          <w:szCs w:val="28"/>
        </w:rPr>
        <w:t>ПОСТАНОВЛЕНИЕ</w:t>
      </w:r>
    </w:p>
    <w:p w:rsidR="00AE5E9D" w:rsidRPr="007D7FED" w:rsidRDefault="00AE5E9D" w:rsidP="00AE5E9D">
      <w:pPr>
        <w:rPr>
          <w:sz w:val="28"/>
          <w:szCs w:val="28"/>
        </w:rPr>
      </w:pPr>
    </w:p>
    <w:p w:rsidR="00AE5E9D" w:rsidRPr="007D7FED" w:rsidRDefault="008F57DA" w:rsidP="00AE5E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«31» мая </w:t>
      </w:r>
      <w:r w:rsidR="00AE5E9D" w:rsidRPr="007D7FED">
        <w:rPr>
          <w:sz w:val="28"/>
          <w:szCs w:val="28"/>
        </w:rPr>
        <w:t xml:space="preserve"> 2017 года                                       </w:t>
      </w:r>
      <w:r w:rsidR="00AE5E9D">
        <w:rPr>
          <w:sz w:val="28"/>
          <w:szCs w:val="28"/>
        </w:rPr>
        <w:t xml:space="preserve">                            </w:t>
      </w:r>
      <w:r w:rsidR="00AE5E9D" w:rsidRPr="007D7FED">
        <w:rPr>
          <w:sz w:val="28"/>
          <w:szCs w:val="28"/>
        </w:rPr>
        <w:t xml:space="preserve"> № </w:t>
      </w:r>
      <w:r>
        <w:rPr>
          <w:sz w:val="28"/>
          <w:szCs w:val="28"/>
        </w:rPr>
        <w:t>688</w:t>
      </w:r>
    </w:p>
    <w:p w:rsidR="00AE5E9D" w:rsidRPr="007D7FED" w:rsidRDefault="00AE5E9D" w:rsidP="00AE5E9D">
      <w:pPr>
        <w:jc w:val="center"/>
        <w:rPr>
          <w:sz w:val="28"/>
          <w:szCs w:val="28"/>
        </w:rPr>
      </w:pPr>
      <w:r w:rsidRPr="007D7FED">
        <w:rPr>
          <w:sz w:val="28"/>
          <w:szCs w:val="28"/>
        </w:rPr>
        <w:t>г. Тверь</w:t>
      </w:r>
    </w:p>
    <w:p w:rsidR="00AE5E9D" w:rsidRPr="007D7FED" w:rsidRDefault="00AE5E9D" w:rsidP="00AE5E9D">
      <w:pPr>
        <w:jc w:val="center"/>
        <w:rPr>
          <w:sz w:val="28"/>
          <w:szCs w:val="28"/>
        </w:rPr>
      </w:pPr>
    </w:p>
    <w:p w:rsidR="00D745CE" w:rsidRDefault="00D745CE" w:rsidP="00AE5E9D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D745CE">
        <w:rPr>
          <w:b/>
          <w:color w:val="000000"/>
          <w:sz w:val="28"/>
          <w:szCs w:val="28"/>
        </w:rPr>
        <w:t xml:space="preserve">О признании утратившими силу отдельных </w:t>
      </w:r>
    </w:p>
    <w:p w:rsidR="00AE5E9D" w:rsidRPr="00D745CE" w:rsidRDefault="00D745CE" w:rsidP="00AE5E9D">
      <w:pPr>
        <w:jc w:val="center"/>
        <w:rPr>
          <w:b/>
          <w:sz w:val="28"/>
          <w:szCs w:val="28"/>
        </w:rPr>
      </w:pPr>
      <w:r w:rsidRPr="00D745CE">
        <w:rPr>
          <w:b/>
          <w:color w:val="000000"/>
          <w:sz w:val="28"/>
          <w:szCs w:val="28"/>
        </w:rPr>
        <w:t>постановлений администрации города Твери</w:t>
      </w:r>
      <w:r w:rsidR="00AE5E9D" w:rsidRPr="00D745CE">
        <w:rPr>
          <w:b/>
          <w:sz w:val="28"/>
          <w:szCs w:val="28"/>
        </w:rPr>
        <w:br/>
      </w:r>
    </w:p>
    <w:bookmarkEnd w:id="0"/>
    <w:p w:rsidR="00D745CE" w:rsidRDefault="00D745CE" w:rsidP="00D745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Руководствуясь действующим законодательством Российской Федерации,</w:t>
      </w:r>
    </w:p>
    <w:p w:rsidR="00AE5E9D" w:rsidRPr="007D7FED" w:rsidRDefault="00AE5E9D" w:rsidP="00AE5E9D">
      <w:pPr>
        <w:ind w:firstLine="720"/>
        <w:jc w:val="both"/>
        <w:rPr>
          <w:sz w:val="28"/>
          <w:szCs w:val="28"/>
        </w:rPr>
      </w:pPr>
    </w:p>
    <w:p w:rsidR="00AE5E9D" w:rsidRPr="007D7FED" w:rsidRDefault="00AE5E9D" w:rsidP="00AE5E9D">
      <w:pPr>
        <w:jc w:val="center"/>
        <w:rPr>
          <w:b/>
          <w:sz w:val="28"/>
          <w:szCs w:val="28"/>
        </w:rPr>
      </w:pPr>
      <w:r w:rsidRPr="007D7FED">
        <w:rPr>
          <w:b/>
          <w:sz w:val="28"/>
          <w:szCs w:val="28"/>
        </w:rPr>
        <w:t>ПОСТАНОВЛЯЮ:</w:t>
      </w:r>
    </w:p>
    <w:p w:rsidR="00AE5E9D" w:rsidRPr="007D7FED" w:rsidRDefault="00AE5E9D" w:rsidP="00AE5E9D">
      <w:pPr>
        <w:ind w:firstLine="720"/>
        <w:jc w:val="both"/>
        <w:rPr>
          <w:sz w:val="28"/>
          <w:szCs w:val="28"/>
        </w:rPr>
      </w:pPr>
    </w:p>
    <w:p w:rsidR="00AE5E9D" w:rsidRPr="007D7FED" w:rsidRDefault="00D745CE" w:rsidP="00AE5E9D">
      <w:pPr>
        <w:tabs>
          <w:tab w:val="left" w:pos="993"/>
        </w:tabs>
        <w:ind w:left="720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>1</w:t>
      </w:r>
      <w:r w:rsidR="00AE5E9D" w:rsidRPr="007D7FED">
        <w:rPr>
          <w:sz w:val="28"/>
          <w:szCs w:val="28"/>
        </w:rPr>
        <w:t>. Признать утратившими силу: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</w:t>
      </w:r>
      <w:r w:rsidR="00AE5E9D" w:rsidRPr="007D7FED">
        <w:rPr>
          <w:sz w:val="28"/>
          <w:szCs w:val="28"/>
        </w:rPr>
        <w:t>остановление администрации города Твери от 24.08.2011 № 1502 «Об утверждении Порядка предоставления субсидий из бюджета города Твери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образования детей и подростков, культуры, молодежной политики, физической культуры и спорта»;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1.2 п</w:t>
      </w:r>
      <w:r w:rsidR="00AE5E9D" w:rsidRPr="007D7FED">
        <w:rPr>
          <w:sz w:val="28"/>
          <w:szCs w:val="28"/>
        </w:rPr>
        <w:t>остановление администрации города Твери от 20.12.2011 № 2388 «О внесении изменений в Порядок предоставления субсидий из бюджета города Твери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образования детей и подростков, культуры и молодежной политики, физической к</w:t>
      </w:r>
      <w:r>
        <w:rPr>
          <w:sz w:val="28"/>
          <w:szCs w:val="28"/>
        </w:rPr>
        <w:t>ультуры и спорта, утвержденный п</w:t>
      </w:r>
      <w:r w:rsidR="00AE5E9D" w:rsidRPr="007D7FED">
        <w:rPr>
          <w:sz w:val="28"/>
          <w:szCs w:val="28"/>
        </w:rPr>
        <w:t>остановлением администрации города Твери от 24.08.2011 № 1502»;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AE5E9D" w:rsidRPr="007D7FED">
        <w:rPr>
          <w:sz w:val="28"/>
          <w:szCs w:val="28"/>
        </w:rPr>
        <w:t xml:space="preserve"> постановление администрации города Твери от 23.07.2013 № 873 «О внесении изменений в Порядок предоставления субсидий из бюджета города Твери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</w:t>
      </w:r>
      <w:r w:rsidR="00AE5E9D" w:rsidRPr="007D7FED">
        <w:rPr>
          <w:sz w:val="28"/>
          <w:szCs w:val="28"/>
        </w:rPr>
        <w:lastRenderedPageBreak/>
        <w:t>образования детей и подростков, культуры и молодежной политики, физической к</w:t>
      </w:r>
      <w:r>
        <w:rPr>
          <w:sz w:val="28"/>
          <w:szCs w:val="28"/>
        </w:rPr>
        <w:t>ультуры и спорта, утвержденный п</w:t>
      </w:r>
      <w:r w:rsidR="00AE5E9D" w:rsidRPr="007D7FED">
        <w:rPr>
          <w:sz w:val="28"/>
          <w:szCs w:val="28"/>
        </w:rPr>
        <w:t>остановлением администрации города Твери от 24.08.2011 № 1502»;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</w:t>
      </w:r>
      <w:r w:rsidR="00AE5E9D" w:rsidRPr="007D7FED">
        <w:rPr>
          <w:sz w:val="28"/>
          <w:szCs w:val="28"/>
        </w:rPr>
        <w:t xml:space="preserve"> постановление администрации города Твери от 31.01.2014 № 105 «О внесении изменений в Порядок предоставления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образования детей и подростков, культуры и молодежной политики, физической к</w:t>
      </w:r>
      <w:r w:rsidR="002B54A1">
        <w:rPr>
          <w:sz w:val="28"/>
          <w:szCs w:val="28"/>
        </w:rPr>
        <w:t>ультуры и спорта, утвержденный п</w:t>
      </w:r>
      <w:r w:rsidR="00AE5E9D" w:rsidRPr="007D7FED">
        <w:rPr>
          <w:sz w:val="28"/>
          <w:szCs w:val="28"/>
        </w:rPr>
        <w:t>остановлением администрации города Твери от 24.08.2011 № 1502»;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1.5.</w:t>
      </w:r>
      <w:r w:rsidR="00AE5E9D" w:rsidRPr="007D7FED">
        <w:rPr>
          <w:sz w:val="28"/>
          <w:szCs w:val="28"/>
        </w:rPr>
        <w:t xml:space="preserve"> постановление администрации города Твери от 05.03.2014 № 272 «О внесении изменений в Порядок предоставления из бюджета города Твери субсидий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образования детей и подростков, культуры и молодежной политики, физической к</w:t>
      </w:r>
      <w:r>
        <w:rPr>
          <w:sz w:val="28"/>
          <w:szCs w:val="28"/>
        </w:rPr>
        <w:t>ультуры и спорта, утвержденный п</w:t>
      </w:r>
      <w:r w:rsidR="00AE5E9D" w:rsidRPr="007D7FED">
        <w:rPr>
          <w:sz w:val="28"/>
          <w:szCs w:val="28"/>
        </w:rPr>
        <w:t>остановлением администрации города Твери от 24.08.2011 № 1502»;</w:t>
      </w:r>
    </w:p>
    <w:p w:rsidR="00AE5E9D" w:rsidRPr="007D7FED" w:rsidRDefault="00D745CE" w:rsidP="00AE5E9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1.6</w:t>
      </w:r>
      <w:r w:rsidR="00AE5E9D" w:rsidRPr="007D7FED">
        <w:rPr>
          <w:sz w:val="28"/>
          <w:szCs w:val="28"/>
        </w:rPr>
        <w:t xml:space="preserve"> постановление администрации города Твери от 05.06.2015</w:t>
      </w:r>
      <w:r>
        <w:rPr>
          <w:sz w:val="28"/>
          <w:szCs w:val="28"/>
        </w:rPr>
        <w:t xml:space="preserve"> № 760 «О внесении изменений в п</w:t>
      </w:r>
      <w:r w:rsidR="00AE5E9D" w:rsidRPr="007D7FED">
        <w:rPr>
          <w:sz w:val="28"/>
          <w:szCs w:val="28"/>
        </w:rPr>
        <w:t>остановление администрац</w:t>
      </w:r>
      <w:r w:rsidR="00AE5E9D">
        <w:rPr>
          <w:sz w:val="28"/>
          <w:szCs w:val="28"/>
        </w:rPr>
        <w:t>ии города Твери от 24.08.2011 № </w:t>
      </w:r>
      <w:r w:rsidR="00AE5E9D" w:rsidRPr="007D7FED">
        <w:rPr>
          <w:sz w:val="28"/>
          <w:szCs w:val="28"/>
        </w:rPr>
        <w:t>1502 «Об утверждении Порядка предоставления субсидий из бюджета города Твери юридическим лицам (за исключением субсидий государственным (муниципальным) учреждениям), индивидуальным предпринимателям, религиозным организациям (объединениям), физическим лицам - производителям товаров, работ, услуг в сферах дополнительного образования детей и подростков, культуры, молодежной политики, физической культуры и спорта».</w:t>
      </w:r>
    </w:p>
    <w:p w:rsidR="00AE5E9D" w:rsidRPr="007D7FED" w:rsidRDefault="00D745CE" w:rsidP="00AE5E9D">
      <w:pPr>
        <w:shd w:val="clear" w:color="auto" w:fill="FFFFFF"/>
        <w:tabs>
          <w:tab w:val="left" w:pos="993"/>
        </w:tabs>
        <w:jc w:val="both"/>
        <w:rPr>
          <w:color w:val="000000"/>
          <w:sz w:val="28"/>
          <w:szCs w:val="28"/>
        </w:rPr>
      </w:pPr>
      <w:bookmarkStart w:id="2" w:name="sub_5"/>
      <w:bookmarkEnd w:id="1"/>
      <w:r>
        <w:rPr>
          <w:sz w:val="28"/>
          <w:szCs w:val="28"/>
        </w:rPr>
        <w:tab/>
        <w:t>2</w:t>
      </w:r>
      <w:r w:rsidR="00AE5E9D">
        <w:rPr>
          <w:sz w:val="28"/>
          <w:szCs w:val="28"/>
        </w:rPr>
        <w:t xml:space="preserve">. </w:t>
      </w:r>
      <w:r w:rsidR="00AE5E9D" w:rsidRPr="007D7FED">
        <w:rPr>
          <w:sz w:val="28"/>
          <w:szCs w:val="28"/>
        </w:rPr>
        <w:t>Настоящее постановление вступает в силу со дня официального опубликования.</w:t>
      </w:r>
      <w:r w:rsidR="00AE5E9D" w:rsidRPr="007D7FED">
        <w:rPr>
          <w:color w:val="000000"/>
          <w:sz w:val="28"/>
          <w:szCs w:val="28"/>
        </w:rPr>
        <w:t xml:space="preserve"> </w:t>
      </w:r>
    </w:p>
    <w:p w:rsidR="00AE5E9D" w:rsidRPr="007D7FED" w:rsidRDefault="00AE5E9D" w:rsidP="00AE5E9D">
      <w:pPr>
        <w:ind w:left="720"/>
        <w:jc w:val="both"/>
      </w:pPr>
    </w:p>
    <w:p w:rsidR="00AE5E9D" w:rsidRPr="007D7FED" w:rsidRDefault="00AE5E9D" w:rsidP="00AE5E9D">
      <w:pPr>
        <w:jc w:val="both"/>
        <w:rPr>
          <w:sz w:val="28"/>
          <w:szCs w:val="28"/>
        </w:rPr>
      </w:pPr>
    </w:p>
    <w:p w:rsidR="00AE5E9D" w:rsidRPr="007D7FED" w:rsidRDefault="00AE5E9D" w:rsidP="00AE5E9D">
      <w:pPr>
        <w:jc w:val="both"/>
        <w:rPr>
          <w:sz w:val="28"/>
          <w:szCs w:val="28"/>
        </w:rPr>
      </w:pPr>
      <w:r w:rsidRPr="007D7FED">
        <w:rPr>
          <w:sz w:val="28"/>
          <w:szCs w:val="28"/>
        </w:rPr>
        <w:t xml:space="preserve">Глава администрации города Твери                                             </w:t>
      </w:r>
      <w:r w:rsidR="005C32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D7FED">
        <w:rPr>
          <w:sz w:val="28"/>
          <w:szCs w:val="28"/>
        </w:rPr>
        <w:t>А.В. Огоньков</w:t>
      </w:r>
    </w:p>
    <w:bookmarkEnd w:id="2"/>
    <w:p w:rsidR="00AE5E9D" w:rsidRPr="007D7FED" w:rsidRDefault="00AE5E9D" w:rsidP="00AE5E9D"/>
    <w:p w:rsidR="00AE5E9D" w:rsidRPr="007D7FED" w:rsidRDefault="00AE5E9D" w:rsidP="00AE5E9D"/>
    <w:p w:rsidR="00AA1894" w:rsidRDefault="00AA1894"/>
    <w:p w:rsidR="00D745CE" w:rsidRDefault="00D745CE"/>
    <w:p w:rsidR="00D745CE" w:rsidRDefault="00D745CE"/>
    <w:p w:rsidR="00D745CE" w:rsidRDefault="00D745CE"/>
    <w:p w:rsidR="00D745CE" w:rsidRDefault="00D745CE"/>
    <w:p w:rsidR="00D745CE" w:rsidRDefault="00D745CE"/>
    <w:p w:rsidR="00D745CE" w:rsidRDefault="00D745CE"/>
    <w:p w:rsidR="005C3232" w:rsidRDefault="005C3232"/>
    <w:p w:rsidR="005C3232" w:rsidRDefault="005C3232"/>
    <w:p w:rsidR="00D745CE" w:rsidRDefault="00D745CE"/>
    <w:sectPr w:rsidR="00D745CE" w:rsidSect="00396DC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9D"/>
    <w:rsid w:val="00267E3A"/>
    <w:rsid w:val="002B54A1"/>
    <w:rsid w:val="00351560"/>
    <w:rsid w:val="00396DCD"/>
    <w:rsid w:val="005C3232"/>
    <w:rsid w:val="006D192B"/>
    <w:rsid w:val="008F57DA"/>
    <w:rsid w:val="00AA1894"/>
    <w:rsid w:val="00AE5E9D"/>
    <w:rsid w:val="00B53D07"/>
    <w:rsid w:val="00C97F2C"/>
    <w:rsid w:val="00D745CE"/>
    <w:rsid w:val="00D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5E9D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745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2B54A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5E9D"/>
    <w:rPr>
      <w:b/>
      <w:bCs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745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Цветовое выделение"/>
    <w:uiPriority w:val="99"/>
    <w:rsid w:val="002B54A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2017-05-31T06:53:00Z</cp:lastPrinted>
  <dcterms:created xsi:type="dcterms:W3CDTF">2017-06-02T13:11:00Z</dcterms:created>
  <dcterms:modified xsi:type="dcterms:W3CDTF">2017-06-02T13:11:00Z</dcterms:modified>
</cp:coreProperties>
</file>